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7F35" w14:textId="79AD4E1D" w:rsidR="00092AEB" w:rsidRPr="00036334" w:rsidRDefault="004626C3" w:rsidP="004626C3">
      <w:pPr>
        <w:ind w:right="102"/>
        <w:jc w:val="left"/>
        <w:rPr>
          <w:rFonts w:ascii="BIZ UDPゴシック" w:eastAsia="BIZ UDPゴシック" w:hAnsi="BIZ UDPゴシック" w:cs="Times New Roman"/>
          <w:color w:val="auto"/>
          <w:spacing w:val="2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株式会社メンター・クラフト　</w:t>
      </w:r>
      <w:r w:rsidR="00092AEB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御中</w:t>
      </w:r>
      <w:r w:rsidR="00D47AFF" w:rsidRPr="00036334">
        <w:rPr>
          <w:rFonts w:ascii="BIZ UDPゴシック" w:eastAsia="BIZ UDPゴシック" w:hAnsi="BIZ UDPゴシック" w:cs="Times New Roman" w:hint="eastAsia"/>
          <w:color w:val="auto"/>
          <w:spacing w:val="2"/>
          <w:sz w:val="20"/>
          <w:szCs w:val="20"/>
        </w:rPr>
        <w:t xml:space="preserve">　　　</w:t>
      </w:r>
      <w:r w:rsidRPr="00036334">
        <w:rPr>
          <w:rFonts w:ascii="BIZ UDPゴシック" w:eastAsia="BIZ UDPゴシック" w:hAnsi="BIZ UDPゴシック" w:cs="Times New Roman" w:hint="eastAsia"/>
          <w:color w:val="auto"/>
          <w:spacing w:val="2"/>
          <w:sz w:val="20"/>
          <w:szCs w:val="20"/>
        </w:rPr>
        <w:t xml:space="preserve"> </w:t>
      </w:r>
      <w:r w:rsidRPr="00036334">
        <w:rPr>
          <w:rFonts w:ascii="BIZ UDPゴシック" w:eastAsia="BIZ UDPゴシック" w:hAnsi="BIZ UDPゴシック" w:cs="Times New Roman"/>
          <w:color w:val="auto"/>
          <w:spacing w:val="2"/>
          <w:sz w:val="20"/>
          <w:szCs w:val="20"/>
        </w:rPr>
        <w:t xml:space="preserve">                                          </w:t>
      </w:r>
    </w:p>
    <w:p w14:paraId="406E532C" w14:textId="29BFB5BB" w:rsidR="00D47AFF" w:rsidRPr="00036334" w:rsidRDefault="004626C3" w:rsidP="00092AEB">
      <w:pPr>
        <w:ind w:right="102" w:firstLineChars="100" w:firstLine="204"/>
        <w:jc w:val="right"/>
        <w:rPr>
          <w:rFonts w:ascii="BIZ UDPゴシック" w:eastAsia="BIZ UDPゴシック" w:hAnsi="BIZ UDPゴシック" w:cs="Times New Roman"/>
          <w:color w:val="auto"/>
          <w:spacing w:val="2"/>
          <w:sz w:val="20"/>
          <w:szCs w:val="20"/>
        </w:rPr>
      </w:pPr>
      <w:r w:rsidRPr="00036334">
        <w:rPr>
          <w:rFonts w:ascii="BIZ UDPゴシック" w:eastAsia="BIZ UDPゴシック" w:hAnsi="BIZ UDPゴシック" w:cs="Times New Roman"/>
          <w:color w:val="auto"/>
          <w:spacing w:val="2"/>
          <w:sz w:val="20"/>
          <w:szCs w:val="20"/>
        </w:rPr>
        <w:t xml:space="preserve">   </w:t>
      </w:r>
      <w:r w:rsidR="00D47AFF" w:rsidRPr="00036334">
        <w:rPr>
          <w:rFonts w:ascii="BIZ UDPゴシック" w:eastAsia="BIZ UDPゴシック" w:hAnsi="BIZ UDPゴシック" w:cs="Times New Roman" w:hint="eastAsia"/>
          <w:color w:val="auto"/>
          <w:spacing w:val="2"/>
          <w:sz w:val="20"/>
          <w:szCs w:val="20"/>
        </w:rPr>
        <w:t>年</w:t>
      </w:r>
      <w:r w:rsidR="00251B78" w:rsidRPr="00036334">
        <w:rPr>
          <w:rFonts w:ascii="BIZ UDPゴシック" w:eastAsia="BIZ UDPゴシック" w:hAnsi="BIZ UDPゴシック" w:cs="Times New Roman" w:hint="eastAsia"/>
          <w:color w:val="auto"/>
          <w:spacing w:val="2"/>
          <w:sz w:val="20"/>
          <w:szCs w:val="20"/>
        </w:rPr>
        <w:t xml:space="preserve">　　　　</w:t>
      </w:r>
      <w:r w:rsidR="00D47AFF" w:rsidRPr="00036334">
        <w:rPr>
          <w:rFonts w:ascii="BIZ UDPゴシック" w:eastAsia="BIZ UDPゴシック" w:hAnsi="BIZ UDPゴシック" w:cs="Times New Roman" w:hint="eastAsia"/>
          <w:color w:val="auto"/>
          <w:spacing w:val="2"/>
          <w:sz w:val="20"/>
          <w:szCs w:val="20"/>
        </w:rPr>
        <w:t>月</w:t>
      </w:r>
      <w:r w:rsidR="00251B78" w:rsidRPr="00036334">
        <w:rPr>
          <w:rFonts w:ascii="BIZ UDPゴシック" w:eastAsia="BIZ UDPゴシック" w:hAnsi="BIZ UDPゴシック" w:cs="Times New Roman" w:hint="eastAsia"/>
          <w:color w:val="auto"/>
          <w:spacing w:val="2"/>
          <w:sz w:val="20"/>
          <w:szCs w:val="20"/>
        </w:rPr>
        <w:t xml:space="preserve">　　　　</w:t>
      </w:r>
      <w:r w:rsidR="00D47AFF" w:rsidRPr="00036334">
        <w:rPr>
          <w:rFonts w:ascii="BIZ UDPゴシック" w:eastAsia="BIZ UDPゴシック" w:hAnsi="BIZ UDPゴシック" w:cs="Times New Roman" w:hint="eastAsia"/>
          <w:color w:val="auto"/>
          <w:spacing w:val="2"/>
          <w:sz w:val="20"/>
          <w:szCs w:val="20"/>
        </w:rPr>
        <w:t>日</w:t>
      </w:r>
    </w:p>
    <w:p w14:paraId="7BE72DFA" w14:textId="4FC76B14" w:rsidR="00D47AFF" w:rsidRPr="00036334" w:rsidRDefault="00D47AFF" w:rsidP="007926F0">
      <w:pPr>
        <w:rPr>
          <w:rFonts w:ascii="BIZ UDPゴシック" w:eastAsia="BIZ UDPゴシック" w:hAnsi="BIZ UDPゴシック"/>
          <w:color w:val="auto"/>
          <w:sz w:val="20"/>
          <w:szCs w:val="20"/>
          <w:lang w:eastAsia="zh-CN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 xml:space="preserve">　　　　　　　　　　　　　　　　　　</w:t>
      </w:r>
    </w:p>
    <w:p w14:paraId="6EDBBAAA" w14:textId="04D70EF6" w:rsidR="00D47AFF" w:rsidRPr="00036334" w:rsidRDefault="00D47AFF" w:rsidP="007926F0">
      <w:pPr>
        <w:jc w:val="center"/>
        <w:rPr>
          <w:rFonts w:ascii="BIZ UDPゴシック" w:eastAsia="BIZ UDPゴシック" w:hAnsi="BIZ UDPゴシック"/>
          <w:b/>
          <w:color w:val="auto"/>
          <w:sz w:val="22"/>
          <w:szCs w:val="22"/>
          <w:lang w:eastAsia="zh-TW"/>
        </w:rPr>
      </w:pPr>
      <w:r w:rsidRPr="00036334">
        <w:rPr>
          <w:rFonts w:ascii="BIZ UDPゴシック" w:eastAsia="BIZ UDPゴシック" w:hAnsi="BIZ UDPゴシック" w:hint="eastAsia"/>
          <w:b/>
          <w:color w:val="auto"/>
          <w:sz w:val="22"/>
          <w:szCs w:val="22"/>
          <w:lang w:eastAsia="zh-TW"/>
        </w:rPr>
        <w:t>録画</w:t>
      </w:r>
      <w:r w:rsidR="006D0001" w:rsidRPr="00036334">
        <w:rPr>
          <w:rFonts w:ascii="BIZ UDPゴシック" w:eastAsia="BIZ UDPゴシック" w:hAnsi="BIZ UDPゴシック" w:hint="eastAsia"/>
          <w:b/>
          <w:color w:val="auto"/>
          <w:sz w:val="22"/>
          <w:szCs w:val="22"/>
        </w:rPr>
        <w:t>および映像使用許可</w:t>
      </w:r>
      <w:r w:rsidRPr="00036334">
        <w:rPr>
          <w:rFonts w:ascii="BIZ UDPゴシック" w:eastAsia="BIZ UDPゴシック" w:hAnsi="BIZ UDPゴシック" w:hint="eastAsia"/>
          <w:b/>
          <w:color w:val="auto"/>
          <w:sz w:val="22"/>
          <w:szCs w:val="22"/>
          <w:lang w:eastAsia="zh-TW"/>
        </w:rPr>
        <w:t>申請書（兼）</w:t>
      </w:r>
      <w:r w:rsidR="000C7048" w:rsidRPr="00036334">
        <w:rPr>
          <w:rFonts w:ascii="BIZ UDPゴシック" w:eastAsia="BIZ UDPゴシック" w:hAnsi="BIZ UDPゴシック" w:hint="eastAsia"/>
          <w:b/>
          <w:color w:val="auto"/>
          <w:sz w:val="22"/>
          <w:szCs w:val="22"/>
        </w:rPr>
        <w:t>許諾書</w:t>
      </w:r>
    </w:p>
    <w:p w14:paraId="7E950CDB" w14:textId="77777777" w:rsidR="00D47AFF" w:rsidRPr="00036334" w:rsidRDefault="00D47AFF" w:rsidP="007926F0">
      <w:pPr>
        <w:jc w:val="center"/>
        <w:rPr>
          <w:rFonts w:ascii="BIZ UDPゴシック" w:eastAsia="BIZ UDPゴシック" w:hAnsi="BIZ UDPゴシック"/>
          <w:color w:val="auto"/>
          <w:sz w:val="20"/>
          <w:szCs w:val="20"/>
          <w:lang w:eastAsia="zh-TW"/>
        </w:rPr>
      </w:pPr>
    </w:p>
    <w:p w14:paraId="68E1D6A0" w14:textId="0F265D8B" w:rsidR="004626C3" w:rsidRPr="00036334" w:rsidRDefault="00D47AFF" w:rsidP="004A0AF9">
      <w:pPr>
        <w:ind w:firstLineChars="100" w:firstLine="200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下記の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通り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、</w:t>
      </w:r>
      <w:r w:rsidR="004A0AF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研修等の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講義</w:t>
      </w:r>
      <w:r w:rsidR="004A0AF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映像の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録画</w:t>
      </w:r>
      <w:r w:rsidR="004A0AF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、</w:t>
      </w:r>
      <w:r w:rsidR="006D0001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および映像使用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の</w:t>
      </w:r>
      <w:r w:rsidR="009210E7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許諾を</w:t>
      </w:r>
      <w:r w:rsidR="008F2FA2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お願い致したく、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申請いたします。</w:t>
      </w:r>
    </w:p>
    <w:p w14:paraId="288965A8" w14:textId="27742FBF" w:rsidR="00D47AFF" w:rsidRPr="00036334" w:rsidRDefault="00D47AFF" w:rsidP="004A0AF9">
      <w:pPr>
        <w:ind w:firstLineChars="100" w:firstLine="200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申請</w:t>
      </w:r>
      <w:r w:rsidR="008677DD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が許諾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された場合</w:t>
      </w:r>
      <w:r w:rsidR="00230985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に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は、</w:t>
      </w:r>
      <w:r w:rsidR="008F2FA2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下記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事項を</w:t>
      </w:r>
      <w:r w:rsidR="0080000D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遵守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いたします</w:t>
      </w:r>
      <w:r w:rsidR="00230985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。</w:t>
      </w:r>
    </w:p>
    <w:p w14:paraId="53C8456C" w14:textId="448EAA2A" w:rsidR="00E619A9" w:rsidRPr="00036334" w:rsidRDefault="00E619A9" w:rsidP="004A0AF9">
      <w:pPr>
        <w:ind w:firstLineChars="100" w:firstLine="200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（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※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記入上の留意点：選択肢がある場合は該当箇所のチェックボックス</w:t>
      </w:r>
      <w:r w:rsidR="00E72F7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を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クリックし</w:t>
      </w:r>
      <w:sdt>
        <w:sdtPr>
          <w:rPr>
            <w:rFonts w:ascii="BIZ UDPゴシック" w:eastAsia="BIZ UDPゴシック" w:hAnsi="BIZ UDPゴシック" w:hint="eastAsia"/>
            <w:color w:val="auto"/>
            <w:sz w:val="20"/>
            <w:szCs w:val="20"/>
          </w:rPr>
          <w:id w:val="-63264207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2F7F" w:rsidRPr="00036334">
            <w:rPr>
              <w:rFonts w:ascii="ＭＳ ゴシック" w:eastAsia="ＭＳ ゴシック" w:hAnsi="ＭＳ ゴシック" w:hint="eastAsia"/>
              <w:color w:val="auto"/>
              <w:sz w:val="20"/>
              <w:szCs w:val="20"/>
            </w:rPr>
            <w:t>☒</w:t>
          </w:r>
        </w:sdtContent>
      </w:sdt>
      <w:r w:rsidR="00E72F7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に変えて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ください。）</w:t>
      </w:r>
    </w:p>
    <w:p w14:paraId="3A0DB39A" w14:textId="226B876C" w:rsidR="00D47AFF" w:rsidRPr="00036334" w:rsidRDefault="00D47AFF" w:rsidP="004626C3">
      <w:pPr>
        <w:spacing w:line="14" w:lineRule="atLeast"/>
        <w:ind w:firstLineChars="100" w:firstLine="200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3AAFDF0E" w14:textId="77777777" w:rsidR="00D47AFF" w:rsidRPr="00036334" w:rsidRDefault="00D47AFF" w:rsidP="004626C3">
      <w:pPr>
        <w:pStyle w:val="a3"/>
        <w:spacing w:line="14" w:lineRule="atLeas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記</w:t>
      </w:r>
    </w:p>
    <w:p w14:paraId="2C2FB48C" w14:textId="77777777" w:rsidR="00E619A9" w:rsidRPr="00036334" w:rsidRDefault="00E619A9" w:rsidP="004626C3">
      <w:pPr>
        <w:spacing w:line="14" w:lineRule="atLeas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74E72F65" w14:textId="0CD6D204" w:rsidR="00D47AFF" w:rsidRPr="00036334" w:rsidRDefault="00D47AFF" w:rsidP="004626C3">
      <w:pPr>
        <w:numPr>
          <w:ilvl w:val="0"/>
          <w:numId w:val="1"/>
        </w:numPr>
        <w:spacing w:line="216" w:lineRule="auto"/>
        <w:jc w:val="left"/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講義日時　：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　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年　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月　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日（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）　　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>：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="0065662D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>～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="0065662D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="004D3E4F"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>: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　</w:t>
      </w:r>
      <w:r w:rsidR="004D3E4F"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 xml:space="preserve"> </w:t>
      </w:r>
    </w:p>
    <w:p w14:paraId="0A8520D4" w14:textId="5B94A984" w:rsidR="00251B78" w:rsidRPr="00036334" w:rsidRDefault="00290DBF" w:rsidP="004626C3">
      <w:pPr>
        <w:pStyle w:val="a5"/>
        <w:numPr>
          <w:ilvl w:val="0"/>
          <w:numId w:val="8"/>
        </w:numPr>
        <w:spacing w:line="216" w:lineRule="auto"/>
        <w:ind w:leftChars="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上記のうち録画希望時間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="004D3E4F"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>: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>～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="004D3E4F"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>: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="004D3E4F"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 xml:space="preserve"> </w:t>
      </w:r>
    </w:p>
    <w:p w14:paraId="75AD6169" w14:textId="68C4E8A1" w:rsidR="00290DBF" w:rsidRPr="00036334" w:rsidRDefault="0065662D" w:rsidP="004626C3">
      <w:pPr>
        <w:pStyle w:val="a5"/>
        <w:numPr>
          <w:ilvl w:val="0"/>
          <w:numId w:val="8"/>
        </w:numPr>
        <w:spacing w:line="216" w:lineRule="auto"/>
        <w:ind w:leftChars="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録画方法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：　</w:t>
      </w:r>
      <w:sdt>
        <w:sdtPr>
          <w:rPr>
            <w:rFonts w:ascii="Segoe UI Symbol" w:eastAsia="BIZ UDPゴシック" w:hAnsi="Segoe UI Symbol" w:cs="Segoe UI Symbol" w:hint="eastAsia"/>
            <w:color w:val="auto"/>
            <w:sz w:val="20"/>
            <w:szCs w:val="20"/>
          </w:rPr>
          <w:id w:val="-245263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540A" w:rsidRPr="00036334">
            <w:rPr>
              <w:rFonts w:ascii="Segoe UI Symbol" w:eastAsia="BIZ UDPゴシック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>Zoom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等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のオンライン会議ソフト　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auto"/>
            <w:sz w:val="20"/>
            <w:szCs w:val="20"/>
          </w:rPr>
          <w:id w:val="902109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2F7F" w:rsidRPr="00036334">
            <w:rPr>
              <w:rFonts w:ascii="ＭＳ ゴシック" w:eastAsia="ＭＳ ゴシック" w:hAnsi="ＭＳ ゴシック" w:hint="eastAsia"/>
              <w:color w:val="auto"/>
              <w:sz w:val="20"/>
              <w:szCs w:val="20"/>
            </w:rPr>
            <w:t>☐</w:t>
          </w:r>
        </w:sdtContent>
      </w:sdt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ビデオ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カメラ</w:t>
      </w:r>
      <w:r w:rsidR="006D0001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等</w:t>
      </w:r>
      <w:r w:rsidR="00251B7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撮影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機材 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 xml:space="preserve"> </w:t>
      </w:r>
      <w:sdt>
        <w:sdtPr>
          <w:rPr>
            <w:rFonts w:ascii="Segoe UI Symbol" w:eastAsia="BIZ UDPゴシック" w:hAnsi="Segoe UI Symbol" w:cs="Segoe UI Symbol" w:hint="eastAsia"/>
            <w:color w:val="auto"/>
            <w:sz w:val="20"/>
            <w:szCs w:val="20"/>
          </w:rPr>
          <w:id w:val="-19964076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1B78" w:rsidRPr="00036334">
            <w:rPr>
              <w:rFonts w:ascii="Segoe UI Symbol" w:eastAsia="BIZ UDPゴシック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その他</w:t>
      </w:r>
    </w:p>
    <w:p w14:paraId="3BBE60FC" w14:textId="77777777" w:rsidR="0065662D" w:rsidRPr="00036334" w:rsidRDefault="0065662D" w:rsidP="004626C3">
      <w:pPr>
        <w:spacing w:line="216" w:lineRule="auto"/>
        <w:ind w:left="962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28E40CF0" w14:textId="08166DCD" w:rsidR="00D47AFF" w:rsidRPr="00036334" w:rsidRDefault="00230985" w:rsidP="004626C3">
      <w:pPr>
        <w:numPr>
          <w:ilvl w:val="0"/>
          <w:numId w:val="1"/>
        </w:numPr>
        <w:spacing w:line="216" w:lineRule="auto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講師名</w:t>
      </w:r>
      <w:r w:rsidR="006D0001"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="006D0001"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="00D47AF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</w:t>
      </w:r>
      <w:r w:rsidR="00D47AFF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sdt>
        <w:sdtPr>
          <w:rPr>
            <w:rFonts w:ascii="BIZ UDPゴシック" w:eastAsia="BIZ UDPゴシック" w:hAnsi="BIZ UDPゴシック" w:hint="eastAsia"/>
            <w:color w:val="auto"/>
            <w:sz w:val="20"/>
            <w:szCs w:val="20"/>
            <w:u w:val="single"/>
          </w:rPr>
          <w:id w:val="4031043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6A00" w:rsidRPr="00036334">
            <w:rPr>
              <w:rFonts w:ascii="ＭＳ ゴシック" w:eastAsia="ＭＳ ゴシック" w:hAnsi="ＭＳ ゴシック" w:hint="eastAsia"/>
              <w:color w:val="auto"/>
              <w:sz w:val="20"/>
              <w:szCs w:val="20"/>
              <w:u w:val="single"/>
            </w:rPr>
            <w:t>☐</w:t>
          </w:r>
        </w:sdtContent>
      </w:sdt>
      <w:r w:rsidR="00E26A00"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 xml:space="preserve"> 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葛西　伸一 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 xml:space="preserve"> 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>講師</w:t>
      </w:r>
      <w:r w:rsidR="00D47AFF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 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 xml:space="preserve">  </w:t>
      </w:r>
      <w:sdt>
        <w:sdtPr>
          <w:rPr>
            <w:rFonts w:ascii="BIZ UDPゴシック" w:eastAsia="BIZ UDPゴシック" w:hAnsi="BIZ UDPゴシック"/>
            <w:color w:val="auto"/>
            <w:sz w:val="20"/>
            <w:szCs w:val="20"/>
            <w:u w:val="single"/>
          </w:rPr>
          <w:id w:val="-33583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7BBF" w:rsidRPr="00036334">
            <w:rPr>
              <w:rFonts w:ascii="Segoe UI Symbol" w:eastAsia="BIZ UDPゴシック" w:hAnsi="Segoe UI Symbol" w:cs="Segoe UI Symbol"/>
              <w:color w:val="auto"/>
              <w:sz w:val="20"/>
              <w:szCs w:val="20"/>
              <w:u w:val="single"/>
            </w:rPr>
            <w:t>☐</w:t>
          </w:r>
        </w:sdtContent>
      </w:sdt>
      <w:r w:rsidR="00E26A00"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 xml:space="preserve"> 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>河野　貴史　講師</w:t>
      </w:r>
      <w:r w:rsidR="00D47AFF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　</w:t>
      </w:r>
    </w:p>
    <w:p w14:paraId="4FD123F6" w14:textId="4789C750" w:rsidR="00D47AFF" w:rsidRPr="00036334" w:rsidRDefault="00D47AFF" w:rsidP="004626C3">
      <w:pPr>
        <w:spacing w:line="216" w:lineRule="auto"/>
        <w:ind w:left="962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4227C19C" w14:textId="04754AC2" w:rsidR="00290DBF" w:rsidRPr="00036334" w:rsidRDefault="00290DBF" w:rsidP="004626C3">
      <w:pPr>
        <w:numPr>
          <w:ilvl w:val="0"/>
          <w:numId w:val="1"/>
        </w:numPr>
        <w:spacing w:line="216" w:lineRule="auto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講義内容</w:t>
      </w:r>
      <w:r w:rsidR="006D0001"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　</w:t>
      </w:r>
      <w:r w:rsidR="00E26A00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 </w:t>
      </w:r>
      <w:r w:rsidR="00E26A00" w:rsidRPr="00036334">
        <w:rPr>
          <w:rFonts w:ascii="BIZ UDPゴシック" w:eastAsia="BIZ UDPゴシック" w:hAnsi="BIZ UDPゴシック"/>
          <w:color w:val="auto"/>
          <w:sz w:val="20"/>
          <w:szCs w:val="20"/>
          <w:u w:val="single"/>
        </w:rPr>
        <w:t xml:space="preserve">                    </w:t>
      </w:r>
      <w:r w:rsidR="004D3E4F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>研修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u w:val="single"/>
        </w:rPr>
        <w:t xml:space="preserve">　</w:t>
      </w:r>
    </w:p>
    <w:p w14:paraId="0BB02F64" w14:textId="77777777" w:rsidR="00290DBF" w:rsidRPr="00036334" w:rsidRDefault="00290DBF" w:rsidP="004626C3">
      <w:pPr>
        <w:spacing w:line="216" w:lineRule="auto"/>
        <w:ind w:left="962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255D66DD" w14:textId="012FC538" w:rsidR="00D47AFF" w:rsidRPr="00036334" w:rsidRDefault="00D47AFF" w:rsidP="004626C3">
      <w:pPr>
        <w:numPr>
          <w:ilvl w:val="0"/>
          <w:numId w:val="1"/>
        </w:numPr>
        <w:spacing w:line="216" w:lineRule="auto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申請</w:t>
      </w:r>
      <w:r w:rsidR="00290DB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理由</w:t>
      </w:r>
      <w:r w:rsidR="006D2854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および</w:t>
      </w:r>
      <w:r w:rsidR="00E619A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個別</w:t>
      </w:r>
      <w:r w:rsidR="006D2854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遵守事項</w:t>
      </w:r>
    </w:p>
    <w:p w14:paraId="6BE3DBAF" w14:textId="284120B7" w:rsidR="00261B28" w:rsidRPr="00036334" w:rsidRDefault="001C1B89" w:rsidP="00261B28">
      <w:pPr>
        <w:ind w:left="9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sdt>
        <w:sdtPr>
          <w:rPr>
            <w:rFonts w:ascii="BIZ UDPゴシック" w:eastAsia="BIZ UDPゴシック" w:hAnsi="BIZ UDPゴシック" w:hint="eastAsia"/>
            <w:color w:val="auto"/>
            <w:sz w:val="20"/>
            <w:szCs w:val="20"/>
          </w:rPr>
          <w:id w:val="105936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1B78" w:rsidRPr="00036334">
            <w:rPr>
              <w:rFonts w:ascii="Segoe UI Symbol" w:eastAsia="BIZ UDPゴシック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6D2854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（A</w:t>
      </w:r>
      <w:r w:rsidR="006D2854" w:rsidRPr="00036334">
        <w:rPr>
          <w:rFonts w:ascii="BIZ UDPゴシック" w:eastAsia="BIZ UDPゴシック" w:hAnsi="BIZ UDPゴシック"/>
          <w:color w:val="auto"/>
          <w:sz w:val="20"/>
          <w:szCs w:val="20"/>
        </w:rPr>
        <w:t>）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時短勤務の方のため【150分まで無料】（※業務都合による、途中退席者は対象には含みません）</w:t>
      </w:r>
    </w:p>
    <w:p w14:paraId="02A56F04" w14:textId="7A8301FA" w:rsidR="006D2854" w:rsidRPr="00036334" w:rsidRDefault="006D2854" w:rsidP="004626C3">
      <w:pPr>
        <w:spacing w:line="120" w:lineRule="auto"/>
        <w:ind w:rightChars="67" w:right="141" w:firstLineChars="600" w:firstLine="12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・</w:t>
      </w:r>
      <w:r w:rsidR="00E619A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録画時間</w:t>
      </w:r>
      <w:r w:rsidR="0023540A"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="00E619A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</w:t>
      </w:r>
      <w:r w:rsidR="0023540A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最大</w:t>
      </w:r>
      <w:r w:rsidR="00D5203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150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分</w:t>
      </w:r>
      <w:r w:rsidR="00E619A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と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いたします。</w:t>
      </w:r>
    </w:p>
    <w:p w14:paraId="7CA7A264" w14:textId="290ABC55" w:rsidR="004626C3" w:rsidRPr="00036334" w:rsidRDefault="004626C3" w:rsidP="004626C3">
      <w:pPr>
        <w:spacing w:line="120" w:lineRule="auto"/>
        <w:ind w:rightChars="67" w:right="141" w:firstLineChars="600" w:firstLine="12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・使用範囲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　当日途中退席となった受講者に限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ります。</w:t>
      </w:r>
    </w:p>
    <w:p w14:paraId="1FA0AFBE" w14:textId="053158EC" w:rsidR="006D2854" w:rsidRPr="00036334" w:rsidRDefault="006D2854" w:rsidP="004626C3">
      <w:pPr>
        <w:spacing w:line="120" w:lineRule="auto"/>
        <w:ind w:rightChars="67" w:right="141" w:firstLineChars="600" w:firstLine="12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・視聴期間</w:t>
      </w:r>
      <w:r w:rsidR="0023540A"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="00E619A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</w:t>
      </w:r>
      <w:r w:rsidR="0023540A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研修終了日</w:t>
      </w:r>
      <w:r w:rsidR="00E619A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を含む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2週間とし、最終日17時までに削除報告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いたします。</w:t>
      </w: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6"/>
      </w:tblGrid>
      <w:tr w:rsidR="007926F0" w:rsidRPr="00036334" w14:paraId="23F1C23D" w14:textId="77777777" w:rsidTr="004626C3">
        <w:trPr>
          <w:trHeight w:val="505"/>
        </w:trPr>
        <w:tc>
          <w:tcPr>
            <w:tcW w:w="7946" w:type="dxa"/>
          </w:tcPr>
          <w:p w14:paraId="317300C8" w14:textId="3349E8A9" w:rsidR="004626C3" w:rsidRPr="00036334" w:rsidRDefault="0023540A" w:rsidP="004626C3">
            <w:pPr>
              <w:jc w:val="left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03633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その他特記事項</w:t>
            </w:r>
          </w:p>
        </w:tc>
      </w:tr>
    </w:tbl>
    <w:p w14:paraId="4612D010" w14:textId="39A894C6" w:rsidR="00ED74C7" w:rsidRPr="00036334" w:rsidRDefault="00ED74C7" w:rsidP="00ED74C7">
      <w:pPr>
        <w:pStyle w:val="a5"/>
        <w:ind w:leftChars="0" w:left="126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6B661F73" w14:textId="72CD6798" w:rsidR="0035747B" w:rsidRPr="00036334" w:rsidRDefault="001C1B89" w:rsidP="0035747B">
      <w:pPr>
        <w:ind w:firstLineChars="400" w:firstLine="8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sdt>
        <w:sdtPr>
          <w:rPr>
            <w:rFonts w:ascii="BIZ UDPゴシック" w:eastAsia="BIZ UDPゴシック" w:hAnsi="BIZ UDPゴシック" w:hint="eastAsia"/>
            <w:color w:val="auto"/>
            <w:sz w:val="20"/>
            <w:szCs w:val="20"/>
          </w:rPr>
          <w:id w:val="-11271521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61B28" w:rsidRPr="00036334">
            <w:rPr>
              <w:rFonts w:ascii="ＭＳ ゴシック" w:eastAsia="ＭＳ ゴシック" w:hAnsi="ＭＳ ゴシック" w:hint="eastAsia"/>
              <w:color w:val="auto"/>
              <w:sz w:val="20"/>
              <w:szCs w:val="20"/>
            </w:rPr>
            <w:t>☐</w:t>
          </w:r>
        </w:sdtContent>
      </w:sdt>
      <w:r w:rsidR="0035747B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（B</w:t>
      </w:r>
      <w:r w:rsidR="0035747B" w:rsidRPr="00036334">
        <w:rPr>
          <w:rFonts w:ascii="BIZ UDPゴシック" w:eastAsia="BIZ UDPゴシック" w:hAnsi="BIZ UDPゴシック"/>
          <w:color w:val="auto"/>
          <w:sz w:val="20"/>
          <w:szCs w:val="20"/>
        </w:rPr>
        <w:t>）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都合により欠席、途中退席された方のため【有料】</w:t>
      </w:r>
    </w:p>
    <w:p w14:paraId="2701C3DF" w14:textId="1C02368C" w:rsidR="00261B28" w:rsidRPr="00036334" w:rsidRDefault="00261B28" w:rsidP="00261B28">
      <w:pPr>
        <w:pStyle w:val="a5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　 ・使用料 　　　　：　1時間あたり1万円（税別）の使用料を負担いたします。</w:t>
      </w:r>
    </w:p>
    <w:p w14:paraId="46CB5C6E" w14:textId="67F1D9D7" w:rsidR="0035747B" w:rsidRPr="00036334" w:rsidRDefault="0035747B" w:rsidP="0035747B">
      <w:pPr>
        <w:ind w:rightChars="67" w:right="141" w:firstLineChars="600" w:firstLine="12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・使用範囲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　欠席者については、事前に参加を申請した受講者に限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ります。</w:t>
      </w:r>
    </w:p>
    <w:p w14:paraId="02A5CA1F" w14:textId="14562FA1" w:rsidR="0035747B" w:rsidRPr="00036334" w:rsidRDefault="0035747B" w:rsidP="0035747B">
      <w:pPr>
        <w:ind w:rightChars="67" w:right="141" w:firstLineChars="600" w:firstLine="12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・視聴期間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　研修終了日を含む2週間とし、最終日17時までに削除報告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いたします。</w:t>
      </w: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5"/>
      </w:tblGrid>
      <w:tr w:rsidR="007926F0" w:rsidRPr="00036334" w14:paraId="5942D488" w14:textId="77777777" w:rsidTr="004626C3">
        <w:trPr>
          <w:trHeight w:val="513"/>
        </w:trPr>
        <w:tc>
          <w:tcPr>
            <w:tcW w:w="7915" w:type="dxa"/>
          </w:tcPr>
          <w:p w14:paraId="77642DED" w14:textId="356F64C0" w:rsidR="004626C3" w:rsidRPr="00036334" w:rsidRDefault="0023540A" w:rsidP="004626C3">
            <w:pPr>
              <w:jc w:val="left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03633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その他特記事項</w:t>
            </w:r>
          </w:p>
        </w:tc>
      </w:tr>
    </w:tbl>
    <w:p w14:paraId="4AFA6FDE" w14:textId="712287D3" w:rsidR="00ED74C7" w:rsidRPr="00036334" w:rsidRDefault="00ED74C7" w:rsidP="00ED74C7">
      <w:pPr>
        <w:pStyle w:val="a5"/>
        <w:ind w:leftChars="0" w:left="126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3D72BEDA" w14:textId="40FAD25A" w:rsidR="0035747B" w:rsidRPr="00036334" w:rsidRDefault="001C1B89" w:rsidP="0035747B">
      <w:pPr>
        <w:ind w:firstLineChars="400" w:firstLine="8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sdt>
        <w:sdtPr>
          <w:rPr>
            <w:rFonts w:ascii="BIZ UDPゴシック" w:eastAsia="BIZ UDPゴシック" w:hAnsi="BIZ UDPゴシック" w:hint="eastAsia"/>
            <w:color w:val="auto"/>
            <w:sz w:val="20"/>
            <w:szCs w:val="20"/>
          </w:rPr>
          <w:id w:val="1746537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5747B" w:rsidRPr="00036334">
            <w:rPr>
              <w:rFonts w:ascii="ＭＳ ゴシック" w:eastAsia="ＭＳ ゴシック" w:hAnsi="ＭＳ ゴシック" w:hint="eastAsia"/>
              <w:color w:val="auto"/>
              <w:sz w:val="20"/>
              <w:szCs w:val="20"/>
            </w:rPr>
            <w:t>☐</w:t>
          </w:r>
        </w:sdtContent>
      </w:sdt>
      <w:r w:rsidR="0035747B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（C</w:t>
      </w:r>
      <w:r w:rsidR="0035747B" w:rsidRPr="00036334">
        <w:rPr>
          <w:rFonts w:ascii="BIZ UDPゴシック" w:eastAsia="BIZ UDPゴシック" w:hAnsi="BIZ UDPゴシック"/>
          <w:color w:val="auto"/>
          <w:sz w:val="20"/>
          <w:szCs w:val="20"/>
        </w:rPr>
        <w:t>）</w:t>
      </w:r>
      <w:r w:rsidR="0035747B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プロモーション映像として社内で使用するため【1</w:t>
      </w:r>
      <w:r w:rsidR="0035747B" w:rsidRPr="00036334">
        <w:rPr>
          <w:rFonts w:ascii="BIZ UDPゴシック" w:eastAsia="BIZ UDPゴシック" w:hAnsi="BIZ UDPゴシック"/>
          <w:color w:val="auto"/>
          <w:sz w:val="20"/>
          <w:szCs w:val="20"/>
        </w:rPr>
        <w:t>0</w:t>
      </w:r>
      <w:r w:rsidR="0035747B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分まで無料】</w:t>
      </w:r>
    </w:p>
    <w:p w14:paraId="76107DC5" w14:textId="37066E63" w:rsidR="0035747B" w:rsidRPr="00036334" w:rsidRDefault="0035747B" w:rsidP="0035747B">
      <w:pPr>
        <w:ind w:rightChars="67" w:right="141" w:firstLineChars="600" w:firstLine="12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・録画時間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　最大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>10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分と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いたします。</w:t>
      </w:r>
    </w:p>
    <w:p w14:paraId="71B5E0D4" w14:textId="3E23D95E" w:rsidR="0035747B" w:rsidRPr="00036334" w:rsidRDefault="0035747B" w:rsidP="0035747B">
      <w:pPr>
        <w:ind w:rightChars="67" w:right="141" w:firstLineChars="600" w:firstLine="12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・使用範囲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　講義分析や社員へのプロモーション等、社内に限定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いたします。</w:t>
      </w:r>
    </w:p>
    <w:p w14:paraId="697F255E" w14:textId="05B5CFFE" w:rsidR="0035747B" w:rsidRPr="00036334" w:rsidRDefault="0035747B" w:rsidP="0035747B">
      <w:pPr>
        <w:ind w:rightChars="67" w:right="141" w:firstLineChars="600" w:firstLine="12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・視聴期間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：　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（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定めなし</w:t>
      </w:r>
      <w:r w:rsidR="00261B28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）</w:t>
      </w: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0"/>
      </w:tblGrid>
      <w:tr w:rsidR="00036334" w:rsidRPr="00036334" w14:paraId="2E82E250" w14:textId="77777777" w:rsidTr="004626C3">
        <w:trPr>
          <w:trHeight w:val="602"/>
        </w:trPr>
        <w:tc>
          <w:tcPr>
            <w:tcW w:w="7960" w:type="dxa"/>
          </w:tcPr>
          <w:p w14:paraId="000081DE" w14:textId="0D78ECEC" w:rsidR="007926F0" w:rsidRPr="00036334" w:rsidRDefault="0023540A" w:rsidP="004626C3">
            <w:pPr>
              <w:ind w:rightChars="67" w:right="141"/>
              <w:jc w:val="left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03633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その他特記事項</w:t>
            </w:r>
          </w:p>
        </w:tc>
      </w:tr>
    </w:tbl>
    <w:p w14:paraId="063F2440" w14:textId="2D69F3F7" w:rsidR="00E12549" w:rsidRPr="00036334" w:rsidRDefault="0023540A" w:rsidP="004A0AF9">
      <w:pPr>
        <w:numPr>
          <w:ilvl w:val="0"/>
          <w:numId w:val="1"/>
        </w:numPr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lastRenderedPageBreak/>
        <w:t>録画操作に関する遵守事項</w:t>
      </w:r>
    </w:p>
    <w:p w14:paraId="5FEF37E2" w14:textId="77777777" w:rsidR="00BC695C" w:rsidRPr="00036334" w:rsidRDefault="00BC695C" w:rsidP="004A0AF9">
      <w:pPr>
        <w:pStyle w:val="a5"/>
        <w:ind w:leftChars="0" w:left="962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録画操作は、申請者の責任において実行いたします。</w:t>
      </w:r>
    </w:p>
    <w:p w14:paraId="3BA72310" w14:textId="464B7C3B" w:rsidR="00E33355" w:rsidRPr="00036334" w:rsidRDefault="00BC695C" w:rsidP="004A0AF9">
      <w:pPr>
        <w:pStyle w:val="a5"/>
        <w:ind w:leftChars="0" w:left="962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（</w:t>
      </w:r>
      <w:r w:rsidR="0023540A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Z</w:t>
      </w:r>
      <w:r w:rsidR="0023540A" w:rsidRPr="00036334">
        <w:rPr>
          <w:rFonts w:ascii="BIZ UDPゴシック" w:eastAsia="BIZ UDPゴシック" w:hAnsi="BIZ UDPゴシック"/>
          <w:color w:val="auto"/>
          <w:sz w:val="20"/>
          <w:szCs w:val="20"/>
        </w:rPr>
        <w:t>oom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での録画の場合：ご指定の参加者</w:t>
      </w:r>
      <w:r w:rsidR="0023540A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名に対して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、講師が個別に</w:t>
      </w:r>
      <w:r w:rsidR="0023540A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「録画許可」を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設定し</w:t>
      </w:r>
      <w:r w:rsidR="0023540A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ます。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）</w:t>
      </w:r>
    </w:p>
    <w:p w14:paraId="360F0F79" w14:textId="77777777" w:rsidR="00BC695C" w:rsidRPr="00036334" w:rsidRDefault="00BC695C" w:rsidP="00BC695C">
      <w:pPr>
        <w:pStyle w:val="a5"/>
        <w:ind w:leftChars="0" w:left="962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4272BA46" w14:textId="39DD90AB" w:rsidR="00D91D8F" w:rsidRPr="00036334" w:rsidRDefault="00D91D8F" w:rsidP="007926F0">
      <w:pPr>
        <w:ind w:rightChars="67" w:right="141"/>
        <w:jc w:val="left"/>
        <w:rPr>
          <w:rFonts w:ascii="BIZ UDPゴシック" w:eastAsia="BIZ UDPゴシック" w:hAnsi="BIZ UDPゴシック"/>
          <w:color w:val="auto"/>
          <w:sz w:val="20"/>
          <w:szCs w:val="20"/>
          <w:bdr w:val="single" w:sz="4" w:space="0" w:color="auto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bdr w:val="single" w:sz="4" w:space="0" w:color="auto"/>
        </w:rPr>
        <w:t>申請者</w:t>
      </w:r>
    </w:p>
    <w:p w14:paraId="7DC0FEE1" w14:textId="29F0E61A" w:rsidR="0065662D" w:rsidRPr="00036334" w:rsidRDefault="00BC695C" w:rsidP="00BC695C">
      <w:pPr>
        <w:rPr>
          <w:rFonts w:ascii="BIZ UDPゴシック" w:eastAsia="BIZ UDPゴシック" w:hAnsi="BIZ UDPゴシック"/>
          <w:color w:val="auto"/>
          <w:sz w:val="20"/>
          <w:szCs w:val="20"/>
          <w:lang w:eastAsia="zh-TW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ab/>
      </w:r>
      <w:r w:rsidR="0065662D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>住所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または所在地　</w:t>
      </w:r>
      <w:r w:rsidR="0065662D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>：〒</w:t>
      </w:r>
      <w:r w:rsidR="006D0001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　　</w:t>
      </w:r>
      <w:r w:rsidR="0065662D"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 xml:space="preserve">-　</w:t>
      </w:r>
    </w:p>
    <w:p w14:paraId="6FFEF3D3" w14:textId="37DB9854" w:rsidR="0065662D" w:rsidRPr="00036334" w:rsidRDefault="0065662D" w:rsidP="007926F0">
      <w:pPr>
        <w:rPr>
          <w:rFonts w:ascii="BIZ UDPゴシック" w:eastAsia="BIZ UDPゴシック" w:hAnsi="BIZ UDPゴシック"/>
          <w:color w:val="auto"/>
          <w:sz w:val="20"/>
          <w:szCs w:val="20"/>
          <w:lang w:eastAsia="zh-TW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 xml:space="preserve">　　　　　　　</w:t>
      </w:r>
    </w:p>
    <w:p w14:paraId="22DCC9AF" w14:textId="7F4F5AB9" w:rsidR="0065662D" w:rsidRPr="00036334" w:rsidRDefault="0065662D" w:rsidP="00BC695C">
      <w:pPr>
        <w:ind w:firstLineChars="400" w:firstLine="800"/>
        <w:rPr>
          <w:rFonts w:ascii="BIZ UDPゴシック" w:eastAsia="BIZ UDPゴシック" w:hAnsi="BIZ UDPゴシック"/>
          <w:color w:val="auto"/>
          <w:sz w:val="20"/>
          <w:szCs w:val="20"/>
          <w:lang w:eastAsia="zh-TW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>会社名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>：</w:t>
      </w:r>
    </w:p>
    <w:p w14:paraId="7E2088A2" w14:textId="77777777" w:rsidR="00BC695C" w:rsidRPr="00036334" w:rsidRDefault="0065662D" w:rsidP="007926F0">
      <w:pPr>
        <w:rPr>
          <w:rFonts w:ascii="BIZ UDPゴシック" w:eastAsia="DengXian" w:hAnsi="BIZ UDPゴシック"/>
          <w:color w:val="auto"/>
          <w:sz w:val="20"/>
          <w:szCs w:val="20"/>
          <w:lang w:eastAsia="zh-CN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CN"/>
        </w:rPr>
        <w:t xml:space="preserve">　</w:t>
      </w:r>
      <w:r w:rsidR="00BC695C" w:rsidRPr="00036334">
        <w:rPr>
          <w:rFonts w:ascii="BIZ UDPゴシック" w:eastAsia="DengXian" w:hAnsi="BIZ UDPゴシック"/>
          <w:color w:val="auto"/>
          <w:sz w:val="20"/>
          <w:szCs w:val="20"/>
          <w:lang w:eastAsia="zh-CN"/>
        </w:rPr>
        <w:tab/>
      </w:r>
    </w:p>
    <w:p w14:paraId="0B3204EF" w14:textId="2258566E" w:rsidR="0065662D" w:rsidRPr="00036334" w:rsidRDefault="0065662D" w:rsidP="00BC695C">
      <w:pPr>
        <w:ind w:firstLine="840"/>
        <w:rPr>
          <w:rFonts w:ascii="BIZ UDPゴシック" w:eastAsia="BIZ UDPゴシック" w:hAnsi="BIZ UDPゴシック"/>
          <w:color w:val="auto"/>
          <w:sz w:val="20"/>
          <w:szCs w:val="20"/>
          <w:lang w:eastAsia="zh-CN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>部署名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>：</w:t>
      </w:r>
    </w:p>
    <w:p w14:paraId="1EA44EB7" w14:textId="77777777" w:rsidR="00D91D8F" w:rsidRPr="00036334" w:rsidRDefault="00D91D8F" w:rsidP="007926F0">
      <w:pPr>
        <w:rPr>
          <w:rFonts w:ascii="BIZ UDPゴシック" w:eastAsia="BIZ UDPゴシック" w:hAnsi="BIZ UDPゴシック"/>
          <w:color w:val="auto"/>
          <w:sz w:val="20"/>
          <w:szCs w:val="20"/>
          <w:lang w:eastAsia="zh-TW"/>
        </w:rPr>
      </w:pPr>
    </w:p>
    <w:p w14:paraId="18F40DCF" w14:textId="31F8911B" w:rsidR="0065662D" w:rsidRPr="00036334" w:rsidRDefault="0065662D" w:rsidP="00BC695C">
      <w:pPr>
        <w:ind w:firstLine="840"/>
        <w:rPr>
          <w:rFonts w:ascii="BIZ UDPゴシック" w:eastAsia="BIZ UDPゴシック" w:hAnsi="BIZ UDPゴシック"/>
          <w:color w:val="auto"/>
          <w:sz w:val="20"/>
          <w:szCs w:val="20"/>
          <w:lang w:eastAsia="zh-TW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>責任者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TW"/>
        </w:rPr>
        <w:t xml:space="preserve">： 役職名　　　　　　　　　　　　　　　　氏名 </w:t>
      </w:r>
    </w:p>
    <w:p w14:paraId="6B016D73" w14:textId="77777777" w:rsidR="00D91D8F" w:rsidRPr="00036334" w:rsidRDefault="00D91D8F" w:rsidP="007926F0">
      <w:pPr>
        <w:ind w:firstLineChars="900" w:firstLine="1800"/>
        <w:rPr>
          <w:rFonts w:ascii="BIZ UDPゴシック" w:eastAsia="BIZ UDPゴシック" w:hAnsi="BIZ UDPゴシック"/>
          <w:color w:val="auto"/>
          <w:sz w:val="20"/>
          <w:szCs w:val="20"/>
          <w:lang w:eastAsia="zh-CN"/>
        </w:rPr>
      </w:pPr>
    </w:p>
    <w:p w14:paraId="65C26E87" w14:textId="5BC8E193" w:rsidR="0065662D" w:rsidRPr="00036334" w:rsidRDefault="0065662D" w:rsidP="00BC695C">
      <w:pPr>
        <w:ind w:firstLineChars="400" w:firstLine="800"/>
        <w:rPr>
          <w:rFonts w:ascii="BIZ UDPゴシック" w:eastAsia="BIZ UDPゴシック" w:hAnsi="BIZ UDPゴシック"/>
          <w:color w:val="auto"/>
          <w:sz w:val="20"/>
          <w:szCs w:val="20"/>
          <w:lang w:eastAsia="zh-CN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  <w:lang w:eastAsia="zh-CN"/>
        </w:rPr>
        <w:t>担当者氏名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：</w:t>
      </w:r>
    </w:p>
    <w:p w14:paraId="61D6C82E" w14:textId="55F4D973" w:rsidR="0065662D" w:rsidRPr="00036334" w:rsidRDefault="0065662D" w:rsidP="007926F0">
      <w:pPr>
        <w:ind w:rightChars="67" w:right="141" w:firstLineChars="600" w:firstLine="1200"/>
        <w:jc w:val="left"/>
        <w:rPr>
          <w:rFonts w:ascii="BIZ UDPゴシック" w:eastAsia="BIZ UDPゴシック" w:hAnsi="BIZ UDPゴシック"/>
          <w:b/>
          <w:bCs/>
          <w:color w:val="auto"/>
          <w:sz w:val="20"/>
          <w:szCs w:val="20"/>
        </w:rPr>
      </w:pPr>
    </w:p>
    <w:p w14:paraId="59165A01" w14:textId="4987BF3D" w:rsidR="00611617" w:rsidRPr="00036334" w:rsidRDefault="00611617" w:rsidP="007926F0">
      <w:pPr>
        <w:pBdr>
          <w:bottom w:val="double" w:sz="6" w:space="1" w:color="auto"/>
        </w:pBdr>
        <w:ind w:rightChars="67" w:right="141" w:firstLineChars="600" w:firstLine="1200"/>
        <w:jc w:val="left"/>
        <w:rPr>
          <w:rFonts w:ascii="BIZ UDPゴシック" w:eastAsia="BIZ UDPゴシック" w:hAnsi="BIZ UDPゴシック"/>
          <w:b/>
          <w:bCs/>
          <w:color w:val="auto"/>
          <w:sz w:val="20"/>
          <w:szCs w:val="20"/>
        </w:rPr>
      </w:pPr>
    </w:p>
    <w:p w14:paraId="42887CE1" w14:textId="7E87425E" w:rsidR="00D91D8F" w:rsidRPr="00036334" w:rsidRDefault="00D91D8F" w:rsidP="007926F0">
      <w:pPr>
        <w:ind w:rightChars="67" w:right="141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2609FE38" w14:textId="77777777" w:rsidR="000C1AD4" w:rsidRPr="00036334" w:rsidRDefault="000C1AD4" w:rsidP="007926F0">
      <w:pPr>
        <w:ind w:rightChars="67" w:right="141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2BDF1672" w14:textId="79858575" w:rsidR="00611617" w:rsidRPr="00036334" w:rsidRDefault="00611617" w:rsidP="007926F0">
      <w:pPr>
        <w:ind w:rightChars="67" w:right="141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　　　　　　　　　　　　　　</w:t>
      </w:r>
      <w:r w:rsidR="001C1B89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　　　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　　御中</w:t>
      </w:r>
    </w:p>
    <w:p w14:paraId="43184C84" w14:textId="17489210" w:rsidR="00611617" w:rsidRPr="00036334" w:rsidRDefault="00611617" w:rsidP="004A0AF9">
      <w:pPr>
        <w:ind w:rightChars="67" w:right="141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56182A08" w14:textId="77777777" w:rsidR="000C1AD4" w:rsidRPr="00036334" w:rsidRDefault="000C1AD4" w:rsidP="004A0AF9">
      <w:pPr>
        <w:ind w:rightChars="67" w:right="141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1E7D790B" w14:textId="5B1142C0" w:rsidR="00611617" w:rsidRPr="00036334" w:rsidRDefault="00611617" w:rsidP="004A0AF9">
      <w:pPr>
        <w:ind w:rightChars="67" w:right="141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この度は、許諾申請をいただき、誠にありがとうございます。</w:t>
      </w:r>
    </w:p>
    <w:p w14:paraId="403AB816" w14:textId="45F56ADF" w:rsidR="00611617" w:rsidRPr="00036334" w:rsidRDefault="0018540D" w:rsidP="004A0AF9">
      <w:pPr>
        <w:ind w:rightChars="67" w:right="141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申請内容</w:t>
      </w:r>
      <w:r w:rsidR="005427D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に</w:t>
      </w:r>
      <w:r w:rsidR="00276CF7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基づ</w:t>
      </w:r>
      <w:r w:rsidR="006D0001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いて</w:t>
      </w:r>
      <w:r w:rsidR="005427D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、録画および映像使用</w:t>
      </w:r>
      <w:r w:rsidR="000C1AD4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を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許諾いたします。</w:t>
      </w:r>
    </w:p>
    <w:p w14:paraId="0EFDE073" w14:textId="01060F68" w:rsidR="00BC695C" w:rsidRPr="00036334" w:rsidRDefault="00BC695C" w:rsidP="004A0AF9">
      <w:pPr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6089CBB1" w14:textId="0E9C28CA" w:rsidR="000C1AD4" w:rsidRPr="00036334" w:rsidRDefault="000C1AD4" w:rsidP="000C1AD4">
      <w:pPr>
        <w:pStyle w:val="a5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使用料のお支払いについて</w:t>
      </w:r>
    </w:p>
    <w:p w14:paraId="21748ACF" w14:textId="1BEEFC1C" w:rsidR="00BC695C" w:rsidRPr="00036334" w:rsidRDefault="000C1AD4" w:rsidP="000C1AD4">
      <w:pPr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録画および映像使用に際して使用料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が発生する場合は、</w:t>
      </w:r>
      <w:r w:rsidR="006D0001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録画日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から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1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週間以内に請求書をお送りいたしますので、</w:t>
      </w:r>
      <w:r w:rsidR="00E72F7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原則として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請求書到着の翌月末日までにお支払い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ください。なお、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取引契約を締結している場合は、その支払い</w:t>
      </w:r>
      <w:r w:rsidR="00E72F7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条件</w:t>
      </w:r>
      <w:r w:rsidR="00BC695C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に準じます</w:t>
      </w:r>
      <w:r w:rsidR="00E72F7F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。</w:t>
      </w:r>
    </w:p>
    <w:p w14:paraId="71D75653" w14:textId="6D1790D5" w:rsidR="00611617" w:rsidRPr="00036334" w:rsidRDefault="00611617" w:rsidP="007926F0">
      <w:pPr>
        <w:ind w:rightChars="67" w:right="141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48C6D931" w14:textId="77777777" w:rsidR="0018540D" w:rsidRPr="00036334" w:rsidRDefault="0018540D" w:rsidP="007926F0">
      <w:pPr>
        <w:ind w:rightChars="67" w:right="141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tbl>
      <w:tblPr>
        <w:tblpPr w:leftFromText="142" w:rightFromText="142" w:vertAnchor="text" w:horzAnchor="page" w:tblpX="8956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</w:tblGrid>
      <w:tr w:rsidR="00036334" w:rsidRPr="00036334" w14:paraId="2063B49B" w14:textId="77777777" w:rsidTr="000C1AD4">
        <w:trPr>
          <w:trHeight w:val="390"/>
        </w:trPr>
        <w:tc>
          <w:tcPr>
            <w:tcW w:w="1413" w:type="dxa"/>
            <w:vAlign w:val="center"/>
          </w:tcPr>
          <w:p w14:paraId="514A09B8" w14:textId="77777777" w:rsidR="000C1AD4" w:rsidRPr="00036334" w:rsidRDefault="000C1AD4" w:rsidP="000C1AD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03633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許諾印</w:t>
            </w:r>
          </w:p>
        </w:tc>
      </w:tr>
      <w:tr w:rsidR="00036334" w:rsidRPr="00036334" w14:paraId="27946404" w14:textId="77777777" w:rsidTr="000C1AD4">
        <w:trPr>
          <w:trHeight w:val="1200"/>
        </w:trPr>
        <w:tc>
          <w:tcPr>
            <w:tcW w:w="1413" w:type="dxa"/>
          </w:tcPr>
          <w:p w14:paraId="2C147334" w14:textId="77777777" w:rsidR="000C1AD4" w:rsidRPr="00036334" w:rsidRDefault="000C1AD4" w:rsidP="000C1AD4">
            <w:pPr>
              <w:ind w:rightChars="67" w:right="141"/>
              <w:jc w:val="left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</w:tbl>
    <w:p w14:paraId="3D4645D4" w14:textId="37A438DE" w:rsidR="00D91D8F" w:rsidRPr="00036334" w:rsidRDefault="00D91D8F" w:rsidP="007926F0">
      <w:pPr>
        <w:ind w:rightChars="67" w:right="141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許諾者</w:t>
      </w:r>
      <w:r w:rsidR="000C5401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：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 </w:t>
      </w:r>
      <w:r w:rsidR="000C5401" w:rsidRPr="00036334">
        <w:rPr>
          <w:rFonts w:ascii="BIZ UDPゴシック" w:eastAsia="BIZ UDPゴシック" w:hAnsi="BIZ UDPゴシック"/>
          <w:color w:val="auto"/>
          <w:sz w:val="20"/>
          <w:szCs w:val="20"/>
        </w:rPr>
        <w:t xml:space="preserve">  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株式会社メンター・クラフト</w:t>
      </w:r>
      <w:r w:rsidR="000C5401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 </w:t>
      </w:r>
      <w:r w:rsidR="000C5401" w:rsidRPr="00036334">
        <w:rPr>
          <w:rFonts w:ascii="BIZ UDPゴシック" w:eastAsia="BIZ UDPゴシック" w:hAnsi="BIZ UDPゴシック"/>
          <w:color w:val="auto"/>
          <w:sz w:val="20"/>
          <w:szCs w:val="20"/>
        </w:rPr>
        <w:t xml:space="preserve"> 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代表取締役社長　　葛西　伸一</w:t>
      </w:r>
    </w:p>
    <w:p w14:paraId="6ADB7654" w14:textId="57946AB5" w:rsidR="00D91D8F" w:rsidRPr="00036334" w:rsidRDefault="000C5401" w:rsidP="007926F0">
      <w:pPr>
        <w:ind w:rightChars="67" w:right="141" w:firstLineChars="600" w:firstLine="1200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 xml:space="preserve"> </w:t>
      </w:r>
    </w:p>
    <w:p w14:paraId="24734EBE" w14:textId="234B1B01" w:rsidR="002C0796" w:rsidRPr="00036334" w:rsidRDefault="000C5401" w:rsidP="00BC695C">
      <w:pPr>
        <w:ind w:rightChars="67" w:right="141"/>
        <w:jc w:val="lef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許諾日：　　　</w:t>
      </w:r>
      <w:r w:rsidR="00F10731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　　　　　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年　 </w:t>
      </w:r>
      <w:r w:rsidRPr="00036334">
        <w:rPr>
          <w:rFonts w:ascii="BIZ UDPゴシック" w:eastAsia="BIZ UDPゴシック" w:hAnsi="BIZ UDPゴシック"/>
          <w:color w:val="auto"/>
          <w:sz w:val="20"/>
          <w:szCs w:val="20"/>
        </w:rPr>
        <w:t xml:space="preserve">   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月</w:t>
      </w:r>
      <w:r w:rsidR="000C1AD4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　　　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日</w:t>
      </w:r>
    </w:p>
    <w:p w14:paraId="2851CAF8" w14:textId="3757A337" w:rsidR="002C0796" w:rsidRPr="00036334" w:rsidRDefault="002C0796" w:rsidP="007926F0">
      <w:pPr>
        <w:ind w:right="840"/>
        <w:jc w:val="righ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381D52B7" w14:textId="57FB193C" w:rsidR="000C1AD4" w:rsidRPr="00036334" w:rsidRDefault="000C1AD4" w:rsidP="007926F0">
      <w:pPr>
        <w:ind w:right="840"/>
        <w:jc w:val="righ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5703FC12" w14:textId="77777777" w:rsidR="000C1AD4" w:rsidRPr="00036334" w:rsidRDefault="000C1AD4" w:rsidP="007926F0">
      <w:pPr>
        <w:ind w:right="840"/>
        <w:jc w:val="right"/>
        <w:rPr>
          <w:rFonts w:ascii="BIZ UDPゴシック" w:eastAsia="BIZ UDPゴシック" w:hAnsi="BIZ UDPゴシック"/>
          <w:color w:val="auto"/>
          <w:sz w:val="20"/>
          <w:szCs w:val="20"/>
        </w:rPr>
      </w:pPr>
    </w:p>
    <w:p w14:paraId="655F0C29" w14:textId="3F28BFE9" w:rsidR="00AE6247" w:rsidRPr="00036334" w:rsidRDefault="00D47AFF" w:rsidP="000C1AD4">
      <w:pPr>
        <w:ind w:right="532"/>
        <w:jc w:val="right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以</w:t>
      </w:r>
      <w:r w:rsidR="00E12549"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</w:t>
      </w:r>
      <w:r w:rsidRPr="00036334">
        <w:rPr>
          <w:rFonts w:ascii="BIZ UDPゴシック" w:eastAsia="BIZ UDPゴシック" w:hAnsi="BIZ UDPゴシック" w:hint="eastAsia"/>
          <w:color w:val="auto"/>
          <w:sz w:val="20"/>
          <w:szCs w:val="20"/>
        </w:rPr>
        <w:t>上</w:t>
      </w:r>
    </w:p>
    <w:sectPr w:rsidR="00AE6247" w:rsidRPr="00036334" w:rsidSect="006D28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5249" w14:textId="77777777" w:rsidR="00F47C0A" w:rsidRDefault="00F47C0A" w:rsidP="004626C3">
      <w:r>
        <w:separator/>
      </w:r>
    </w:p>
  </w:endnote>
  <w:endnote w:type="continuationSeparator" w:id="0">
    <w:p w14:paraId="20B38034" w14:textId="77777777" w:rsidR="00F47C0A" w:rsidRDefault="00F47C0A" w:rsidP="0046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2FF3" w14:textId="77777777" w:rsidR="00F47C0A" w:rsidRDefault="00F47C0A" w:rsidP="004626C3">
      <w:r>
        <w:separator/>
      </w:r>
    </w:p>
  </w:footnote>
  <w:footnote w:type="continuationSeparator" w:id="0">
    <w:p w14:paraId="23BE4AFB" w14:textId="77777777" w:rsidR="00F47C0A" w:rsidRDefault="00F47C0A" w:rsidP="0046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2" w:hanging="420"/>
      </w:pPr>
    </w:lvl>
    <w:lvl w:ilvl="2" w:tplc="04090011">
      <w:start w:val="1"/>
      <w:numFmt w:val="decimalEnclosedCircle"/>
      <w:lvlText w:val="%3"/>
      <w:lvlJc w:val="left"/>
      <w:pPr>
        <w:ind w:left="2222" w:hanging="420"/>
      </w:pPr>
    </w:lvl>
    <w:lvl w:ilvl="3" w:tplc="0409000F">
      <w:start w:val="1"/>
      <w:numFmt w:val="decimal"/>
      <w:lvlText w:val="%4."/>
      <w:lvlJc w:val="left"/>
      <w:pPr>
        <w:ind w:left="2642" w:hanging="420"/>
      </w:pPr>
    </w:lvl>
    <w:lvl w:ilvl="4" w:tplc="04090017">
      <w:start w:val="1"/>
      <w:numFmt w:val="aiueoFullWidth"/>
      <w:lvlText w:val="(%5)"/>
      <w:lvlJc w:val="left"/>
      <w:pPr>
        <w:ind w:left="3062" w:hanging="420"/>
      </w:pPr>
    </w:lvl>
    <w:lvl w:ilvl="5" w:tplc="04090011">
      <w:start w:val="1"/>
      <w:numFmt w:val="decimalEnclosedCircle"/>
      <w:lvlText w:val="%6"/>
      <w:lvlJc w:val="left"/>
      <w:pPr>
        <w:ind w:left="3482" w:hanging="420"/>
      </w:pPr>
    </w:lvl>
    <w:lvl w:ilvl="6" w:tplc="0409000F">
      <w:start w:val="1"/>
      <w:numFmt w:val="decimal"/>
      <w:lvlText w:val="%7."/>
      <w:lvlJc w:val="left"/>
      <w:pPr>
        <w:ind w:left="3902" w:hanging="420"/>
      </w:pPr>
    </w:lvl>
    <w:lvl w:ilvl="7" w:tplc="04090017">
      <w:start w:val="1"/>
      <w:numFmt w:val="aiueoFullWidth"/>
      <w:lvlText w:val="(%8)"/>
      <w:lvlJc w:val="left"/>
      <w:pPr>
        <w:ind w:left="4322" w:hanging="420"/>
      </w:pPr>
    </w:lvl>
    <w:lvl w:ilvl="8" w:tplc="0409001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56E13B1E"/>
    <w:multiLevelType w:val="hybridMultilevel"/>
    <w:tmpl w:val="8990F3B2"/>
    <w:lvl w:ilvl="0" w:tplc="BDD40668">
      <w:numFmt w:val="bullet"/>
      <w:lvlText w:val="□"/>
      <w:lvlJc w:val="left"/>
      <w:pPr>
        <w:ind w:left="1260" w:hanging="360"/>
      </w:pPr>
      <w:rPr>
        <w:rFonts w:ascii="ＭＳ Ｐゴシック" w:eastAsia="ＭＳ Ｐゴシック" w:hAnsi="ＭＳ Ｐ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630F004E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</w:lvl>
    <w:lvl w:ilvl="1" w:tplc="04090017">
      <w:start w:val="1"/>
      <w:numFmt w:val="aiueoFullWidth"/>
      <w:lvlText w:val="(%2)"/>
      <w:lvlJc w:val="left"/>
      <w:pPr>
        <w:ind w:left="1082" w:hanging="420"/>
      </w:pPr>
    </w:lvl>
    <w:lvl w:ilvl="2" w:tplc="04090011">
      <w:start w:val="1"/>
      <w:numFmt w:val="decimalEnclosedCircle"/>
      <w:lvlText w:val="%3"/>
      <w:lvlJc w:val="left"/>
      <w:pPr>
        <w:ind w:left="1502" w:hanging="420"/>
      </w:pPr>
    </w:lvl>
    <w:lvl w:ilvl="3" w:tplc="0409000F">
      <w:start w:val="1"/>
      <w:numFmt w:val="decimal"/>
      <w:lvlText w:val="%4."/>
      <w:lvlJc w:val="left"/>
      <w:pPr>
        <w:ind w:left="1922" w:hanging="420"/>
      </w:pPr>
    </w:lvl>
    <w:lvl w:ilvl="4" w:tplc="04090017">
      <w:start w:val="1"/>
      <w:numFmt w:val="aiueoFullWidth"/>
      <w:lvlText w:val="(%5)"/>
      <w:lvlJc w:val="left"/>
      <w:pPr>
        <w:ind w:left="2342" w:hanging="420"/>
      </w:pPr>
    </w:lvl>
    <w:lvl w:ilvl="5" w:tplc="04090011">
      <w:start w:val="1"/>
      <w:numFmt w:val="decimalEnclosedCircle"/>
      <w:lvlText w:val="%6"/>
      <w:lvlJc w:val="left"/>
      <w:pPr>
        <w:ind w:left="2762" w:hanging="420"/>
      </w:pPr>
    </w:lvl>
    <w:lvl w:ilvl="6" w:tplc="0409000F">
      <w:start w:val="1"/>
      <w:numFmt w:val="decimal"/>
      <w:lvlText w:val="%7."/>
      <w:lvlJc w:val="left"/>
      <w:pPr>
        <w:ind w:left="3182" w:hanging="420"/>
      </w:pPr>
    </w:lvl>
    <w:lvl w:ilvl="7" w:tplc="04090017">
      <w:start w:val="1"/>
      <w:numFmt w:val="aiueoFullWidth"/>
      <w:lvlText w:val="(%8)"/>
      <w:lvlJc w:val="left"/>
      <w:pPr>
        <w:ind w:left="3602" w:hanging="420"/>
      </w:pPr>
    </w:lvl>
    <w:lvl w:ilvl="8" w:tplc="0409001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6E33709E"/>
    <w:multiLevelType w:val="hybridMultilevel"/>
    <w:tmpl w:val="53F40FA0"/>
    <w:lvl w:ilvl="0" w:tplc="E9667A6A">
      <w:start w:val="1"/>
      <w:numFmt w:val="bullet"/>
      <w:lvlText w:val=""/>
      <w:lvlJc w:val="left"/>
      <w:pPr>
        <w:ind w:left="13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</w:abstractNum>
  <w:abstractNum w:abstractNumId="4" w15:restartNumberingAfterBreak="0">
    <w:nsid w:val="741814BC"/>
    <w:multiLevelType w:val="hybridMultilevel"/>
    <w:tmpl w:val="10140EB6"/>
    <w:lvl w:ilvl="0" w:tplc="E4646F66">
      <w:start w:val="1"/>
      <w:numFmt w:val="bullet"/>
      <w:lvlText w:val="□"/>
      <w:lvlJc w:val="left"/>
      <w:pPr>
        <w:ind w:left="135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5" w15:restartNumberingAfterBreak="0">
    <w:nsid w:val="758A7FD0"/>
    <w:multiLevelType w:val="hybridMultilevel"/>
    <w:tmpl w:val="69CE7F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</w:lvl>
    <w:lvl w:ilvl="1" w:tplc="04090017">
      <w:start w:val="1"/>
      <w:numFmt w:val="aiueoFullWidth"/>
      <w:lvlText w:val="(%2)"/>
      <w:lvlJc w:val="left"/>
      <w:pPr>
        <w:ind w:left="1082" w:hanging="420"/>
      </w:pPr>
    </w:lvl>
    <w:lvl w:ilvl="2" w:tplc="04090011">
      <w:start w:val="1"/>
      <w:numFmt w:val="decimalEnclosedCircle"/>
      <w:lvlText w:val="%3"/>
      <w:lvlJc w:val="left"/>
      <w:pPr>
        <w:ind w:left="1502" w:hanging="420"/>
      </w:pPr>
    </w:lvl>
    <w:lvl w:ilvl="3" w:tplc="0409000F">
      <w:start w:val="1"/>
      <w:numFmt w:val="decimal"/>
      <w:lvlText w:val="%4."/>
      <w:lvlJc w:val="left"/>
      <w:pPr>
        <w:ind w:left="1922" w:hanging="420"/>
      </w:pPr>
    </w:lvl>
    <w:lvl w:ilvl="4" w:tplc="04090017">
      <w:start w:val="1"/>
      <w:numFmt w:val="aiueoFullWidth"/>
      <w:lvlText w:val="(%5)"/>
      <w:lvlJc w:val="left"/>
      <w:pPr>
        <w:ind w:left="2342" w:hanging="420"/>
      </w:pPr>
    </w:lvl>
    <w:lvl w:ilvl="5" w:tplc="04090011">
      <w:start w:val="1"/>
      <w:numFmt w:val="decimalEnclosedCircle"/>
      <w:lvlText w:val="%6"/>
      <w:lvlJc w:val="left"/>
      <w:pPr>
        <w:ind w:left="2762" w:hanging="420"/>
      </w:pPr>
    </w:lvl>
    <w:lvl w:ilvl="6" w:tplc="0409000F">
      <w:start w:val="1"/>
      <w:numFmt w:val="decimal"/>
      <w:lvlText w:val="%7."/>
      <w:lvlJc w:val="left"/>
      <w:pPr>
        <w:ind w:left="3182" w:hanging="420"/>
      </w:pPr>
    </w:lvl>
    <w:lvl w:ilvl="7" w:tplc="04090017">
      <w:start w:val="1"/>
      <w:numFmt w:val="aiueoFullWidth"/>
      <w:lvlText w:val="(%8)"/>
      <w:lvlJc w:val="left"/>
      <w:pPr>
        <w:ind w:left="3602" w:hanging="420"/>
      </w:pPr>
    </w:lvl>
    <w:lvl w:ilvl="8" w:tplc="0409001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F"/>
    <w:rsid w:val="00036334"/>
    <w:rsid w:val="000421DD"/>
    <w:rsid w:val="00092AEB"/>
    <w:rsid w:val="000B5556"/>
    <w:rsid w:val="000C1AD4"/>
    <w:rsid w:val="000C5401"/>
    <w:rsid w:val="000C7048"/>
    <w:rsid w:val="001051D5"/>
    <w:rsid w:val="001532B2"/>
    <w:rsid w:val="0018540D"/>
    <w:rsid w:val="001C1B89"/>
    <w:rsid w:val="001D166F"/>
    <w:rsid w:val="001D4FD4"/>
    <w:rsid w:val="00225263"/>
    <w:rsid w:val="00230985"/>
    <w:rsid w:val="0023540A"/>
    <w:rsid w:val="00251B78"/>
    <w:rsid w:val="00261B28"/>
    <w:rsid w:val="00276252"/>
    <w:rsid w:val="00276CF7"/>
    <w:rsid w:val="00290DBF"/>
    <w:rsid w:val="002C0796"/>
    <w:rsid w:val="0035747B"/>
    <w:rsid w:val="00382886"/>
    <w:rsid w:val="00382AC6"/>
    <w:rsid w:val="003B7BBF"/>
    <w:rsid w:val="003F6D8C"/>
    <w:rsid w:val="004626C3"/>
    <w:rsid w:val="00487154"/>
    <w:rsid w:val="004A0AF9"/>
    <w:rsid w:val="004B7F03"/>
    <w:rsid w:val="004D3E4F"/>
    <w:rsid w:val="004E0ED0"/>
    <w:rsid w:val="0050036B"/>
    <w:rsid w:val="005427DF"/>
    <w:rsid w:val="005F7421"/>
    <w:rsid w:val="0060031E"/>
    <w:rsid w:val="00611617"/>
    <w:rsid w:val="0065662D"/>
    <w:rsid w:val="006D0001"/>
    <w:rsid w:val="006D2854"/>
    <w:rsid w:val="007926F0"/>
    <w:rsid w:val="007A64DD"/>
    <w:rsid w:val="007B09F9"/>
    <w:rsid w:val="0080000D"/>
    <w:rsid w:val="008677DD"/>
    <w:rsid w:val="00887BF4"/>
    <w:rsid w:val="008F2FA2"/>
    <w:rsid w:val="009210E7"/>
    <w:rsid w:val="00952E84"/>
    <w:rsid w:val="00980F18"/>
    <w:rsid w:val="00995B44"/>
    <w:rsid w:val="00A056D0"/>
    <w:rsid w:val="00A51C14"/>
    <w:rsid w:val="00AD6A9C"/>
    <w:rsid w:val="00AE2870"/>
    <w:rsid w:val="00AE6247"/>
    <w:rsid w:val="00B0691F"/>
    <w:rsid w:val="00B33F83"/>
    <w:rsid w:val="00B54803"/>
    <w:rsid w:val="00BC695C"/>
    <w:rsid w:val="00BF7194"/>
    <w:rsid w:val="00C2161A"/>
    <w:rsid w:val="00CC19C5"/>
    <w:rsid w:val="00CD5BCF"/>
    <w:rsid w:val="00D1304C"/>
    <w:rsid w:val="00D31DF7"/>
    <w:rsid w:val="00D47AFF"/>
    <w:rsid w:val="00D5203F"/>
    <w:rsid w:val="00D91D8F"/>
    <w:rsid w:val="00E12549"/>
    <w:rsid w:val="00E26A00"/>
    <w:rsid w:val="00E33355"/>
    <w:rsid w:val="00E55731"/>
    <w:rsid w:val="00E619A9"/>
    <w:rsid w:val="00E72F7F"/>
    <w:rsid w:val="00E909A9"/>
    <w:rsid w:val="00ED5AD1"/>
    <w:rsid w:val="00ED74C7"/>
    <w:rsid w:val="00F10731"/>
    <w:rsid w:val="00F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1A2623"/>
  <w15:chartTrackingRefBased/>
  <w15:docId w15:val="{7BAE359C-F161-4766-A372-19D452FA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F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7AFF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D47AFF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90DB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2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6C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462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6C3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祥子</dc:creator>
  <cp:keywords/>
  <dc:description/>
  <cp:lastModifiedBy>葛西 伸一</cp:lastModifiedBy>
  <cp:revision>6</cp:revision>
  <cp:lastPrinted>2021-08-04T02:50:00Z</cp:lastPrinted>
  <dcterms:created xsi:type="dcterms:W3CDTF">2021-08-12T04:46:00Z</dcterms:created>
  <dcterms:modified xsi:type="dcterms:W3CDTF">2021-08-16T09:40:00Z</dcterms:modified>
</cp:coreProperties>
</file>